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CE249B">
        <w:rPr>
          <w:rFonts w:ascii="Times New Roman" w:hAnsi="Times New Roman" w:cs="Times New Roman"/>
          <w:b/>
          <w:sz w:val="24"/>
          <w:szCs w:val="24"/>
        </w:rPr>
        <w:t>I</w:t>
      </w:r>
      <w:r w:rsidR="00CE3331">
        <w:rPr>
          <w:rFonts w:ascii="Times New Roman" w:hAnsi="Times New Roman" w:cs="Times New Roman"/>
          <w:b/>
          <w:sz w:val="24"/>
          <w:szCs w:val="24"/>
        </w:rPr>
        <w:t>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CE249B">
        <w:rPr>
          <w:rFonts w:ascii="Times New Roman" w:hAnsi="Times New Roman" w:cs="Times New Roman"/>
          <w:b/>
          <w:sz w:val="24"/>
          <w:szCs w:val="24"/>
        </w:rPr>
        <w:t>18</w:t>
      </w:r>
      <w:r w:rsidR="00830485">
        <w:rPr>
          <w:rFonts w:ascii="Times New Roman" w:hAnsi="Times New Roman" w:cs="Times New Roman"/>
          <w:b/>
          <w:sz w:val="24"/>
          <w:szCs w:val="24"/>
        </w:rPr>
        <w:t>.</w:t>
      </w:r>
      <w:r w:rsidR="00CE249B">
        <w:rPr>
          <w:rFonts w:ascii="Times New Roman" w:hAnsi="Times New Roman" w:cs="Times New Roman"/>
          <w:b/>
          <w:sz w:val="24"/>
          <w:szCs w:val="24"/>
        </w:rPr>
        <w:t>0</w:t>
      </w:r>
      <w:r w:rsidR="00CE3331">
        <w:rPr>
          <w:rFonts w:ascii="Times New Roman" w:hAnsi="Times New Roman" w:cs="Times New Roman"/>
          <w:b/>
          <w:sz w:val="24"/>
          <w:szCs w:val="24"/>
        </w:rPr>
        <w:t>2</w:t>
      </w:r>
      <w:r w:rsidR="00830485">
        <w:rPr>
          <w:rFonts w:ascii="Times New Roman" w:hAnsi="Times New Roman" w:cs="Times New Roman"/>
          <w:b/>
          <w:sz w:val="24"/>
          <w:szCs w:val="24"/>
        </w:rPr>
        <w:t>.20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</w:p>
    <w:p w:rsidR="004F098B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910C0" w:rsidRPr="006F35B4" w:rsidRDefault="003910C0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A91439" w:rsidRDefault="00A91439" w:rsidP="00F25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F5B" w:rsidRDefault="00F25F5B" w:rsidP="00F25F5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31104F" w:rsidRPr="0031104F" w:rsidRDefault="00F25F5B" w:rsidP="003110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 w:rsidRPr="00CE249B">
        <w:rPr>
          <w:rFonts w:ascii="Times New Roman" w:hAnsi="Times New Roman" w:cs="Times New Roman"/>
          <w:b/>
          <w:sz w:val="24"/>
          <w:szCs w:val="24"/>
        </w:rPr>
        <w:tab/>
      </w:r>
      <w:r w:rsidR="00CE249B" w:rsidRPr="00CE249B">
        <w:rPr>
          <w:rFonts w:ascii="Times New Roman" w:hAnsi="Times New Roman" w:cs="Times New Roman"/>
          <w:b/>
          <w:sz w:val="24"/>
          <w:szCs w:val="24"/>
        </w:rPr>
        <w:t>Mesto</w:t>
      </w:r>
    </w:p>
    <w:p w:rsidR="00CE249B" w:rsidRDefault="00CE249B" w:rsidP="00CE249B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potrebné zvýšiť bezpečnosť chodníka „paria“ k </w:t>
      </w:r>
      <w:proofErr w:type="spellStart"/>
      <w:r>
        <w:rPr>
          <w:rFonts w:ascii="Times New Roman" w:hAnsi="Times New Roman" w:cs="Times New Roman"/>
          <w:sz w:val="24"/>
          <w:szCs w:val="24"/>
        </w:rPr>
        <w:t>Bille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posypovať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 denne, podľa poveternostnej situácie už o 05.00 h. Koľajnice pre kočiare sú nevyhovujúce pre nové typy kočiarov, stupaje medzi koľajničkami treba </w:t>
      </w:r>
      <w:proofErr w:type="spellStart"/>
      <w:r>
        <w:rPr>
          <w:rFonts w:ascii="Times New Roman" w:hAnsi="Times New Roman" w:cs="Times New Roman"/>
          <w:sz w:val="24"/>
          <w:szCs w:val="24"/>
        </w:rPr>
        <w:t>vyspraviť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67C0D" w:rsidRPr="00CE249B" w:rsidRDefault="00CE249B" w:rsidP="00CE249B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nutné prehodnotiť svetelné signály zo slepej ulice od bývalej Jednoty, autá prichádzajúce z parkoviska blokujú celú cestu – hľadať riešenie s dopravným inžinierom.</w:t>
      </w:r>
    </w:p>
    <w:p w:rsidR="004843E8" w:rsidRDefault="004843E8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10C0" w:rsidRPr="0058065A" w:rsidRDefault="003910C0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7C0D" w:rsidRDefault="00667C0D" w:rsidP="00667C0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24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49B">
        <w:rPr>
          <w:rFonts w:ascii="Times New Roman" w:hAnsi="Times New Roman" w:cs="Times New Roman"/>
          <w:b/>
          <w:sz w:val="24"/>
          <w:szCs w:val="24"/>
        </w:rPr>
        <w:tab/>
        <w:t>Ph</w:t>
      </w:r>
      <w:r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CE249B">
        <w:rPr>
          <w:rFonts w:ascii="Times New Roman" w:hAnsi="Times New Roman" w:cs="Times New Roman"/>
          <w:b/>
          <w:sz w:val="24"/>
          <w:szCs w:val="24"/>
        </w:rPr>
        <w:t xml:space="preserve">Dalibor </w:t>
      </w:r>
      <w:proofErr w:type="spellStart"/>
      <w:r w:rsidR="00CE249B"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667C0D" w:rsidRPr="00CE249B" w:rsidRDefault="00667C0D" w:rsidP="00667C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CE249B">
        <w:rPr>
          <w:rFonts w:ascii="Times New Roman" w:hAnsi="Times New Roman" w:cs="Times New Roman"/>
          <w:sz w:val="24"/>
          <w:szCs w:val="24"/>
        </w:rPr>
        <w:tab/>
      </w:r>
      <w:r w:rsidR="00CE249B">
        <w:rPr>
          <w:rFonts w:ascii="Times New Roman" w:hAnsi="Times New Roman" w:cs="Times New Roman"/>
          <w:b/>
          <w:sz w:val="24"/>
          <w:szCs w:val="24"/>
        </w:rPr>
        <w:t>VPS, EKOS</w:t>
      </w:r>
    </w:p>
    <w:p w:rsidR="00CE249B" w:rsidRDefault="00CE249B" w:rsidP="000E19E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Kontrola funkčnosti mestského rozhlasu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>. Západ a aj v celom meste.</w:t>
      </w:r>
    </w:p>
    <w:p w:rsidR="00CE249B" w:rsidRDefault="00CE249B" w:rsidP="000E19E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Posilnenie verejného osvetlenia na Poľskej ul., Zámockej ul., atď. </w:t>
      </w:r>
    </w:p>
    <w:p w:rsidR="00137641" w:rsidRDefault="00CE249B" w:rsidP="00CE249B">
      <w:pPr>
        <w:pStyle w:val="Odsekzoznamu"/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Taktiež ošetrenie korún stromov v danej lokalite – svetlo nedopadá na chodník, ale osvetľuje koruny stromov.</w:t>
      </w:r>
      <w:r>
        <w:rPr>
          <w:sz w:val="26"/>
          <w:szCs w:val="26"/>
        </w:rPr>
        <w:t xml:space="preserve"> </w:t>
      </w:r>
    </w:p>
    <w:p w:rsidR="00CE249B" w:rsidRPr="00CE249B" w:rsidRDefault="00CE249B" w:rsidP="00CE249B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Rozšírenie dĺžky svietenia zelenej </w:t>
      </w:r>
      <w:r w:rsidR="009924EE">
        <w:rPr>
          <w:rFonts w:ascii="Times New Roman" w:hAnsi="Times New Roman" w:cs="Times New Roman"/>
          <w:sz w:val="24"/>
          <w:szCs w:val="24"/>
        </w:rPr>
        <w:t>na križovatke Levočskej ul. v smere od budovy (stará Jednota). Dôvod: vybudovanie parkoviska pred Domom služieb – vytváranie dopravnej zápchy.</w:t>
      </w:r>
    </w:p>
    <w:p w:rsidR="005B6014" w:rsidRDefault="005B6014" w:rsidP="004843E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910C0" w:rsidRDefault="003910C0" w:rsidP="004843E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843E8" w:rsidRPr="000E19EA" w:rsidRDefault="004843E8" w:rsidP="000E1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</w:t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Anna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137641" w:rsidRDefault="009924EE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843E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ealizujú sa požiadavky zo stretnutia s občanmi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E4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r. 2015</w:t>
      </w:r>
      <w:r w:rsidR="004843E8">
        <w:rPr>
          <w:rFonts w:ascii="Times New Roman" w:hAnsi="Times New Roman" w:cs="Times New Roman"/>
          <w:sz w:val="24"/>
          <w:szCs w:val="24"/>
        </w:rPr>
        <w:t>?</w:t>
      </w:r>
    </w:p>
    <w:p w:rsidR="004843E8" w:rsidRDefault="004843E8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 d p o v e d a l   primátor mesta na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B6014" w:rsidRDefault="005B6014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3E8" w:rsidRDefault="004843E8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0C0" w:rsidRPr="00A64612" w:rsidRDefault="003910C0" w:rsidP="00A6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7FB" w:rsidRPr="004843E8" w:rsidRDefault="00BD07FB" w:rsidP="00484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D07FB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5B6014" w:rsidRDefault="009924EE" w:rsidP="009924E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Žiadam o výmenu nefunkčných svietidiel medzi Štúrovou a 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nad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schodami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(pri RD p. </w:t>
      </w:r>
      <w:proofErr w:type="spellStart"/>
      <w:r>
        <w:rPr>
          <w:rFonts w:ascii="Times New Roman" w:hAnsi="Times New Roman" w:cs="Times New Roman"/>
          <w:sz w:val="24"/>
          <w:szCs w:val="24"/>
        </w:rPr>
        <w:t>Mezeša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p.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Ščigulinského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sectPr w:rsidR="005B601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20D" w:rsidRDefault="008C220D" w:rsidP="00A425EC">
      <w:pPr>
        <w:spacing w:after="0" w:line="240" w:lineRule="auto"/>
      </w:pPr>
      <w:r>
        <w:separator/>
      </w:r>
    </w:p>
  </w:endnote>
  <w:endnote w:type="continuationSeparator" w:id="0">
    <w:p w:rsidR="008C220D" w:rsidRDefault="008C220D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20D" w:rsidRDefault="008C220D" w:rsidP="00A425EC">
      <w:pPr>
        <w:spacing w:after="0" w:line="240" w:lineRule="auto"/>
      </w:pPr>
      <w:r>
        <w:separator/>
      </w:r>
    </w:p>
  </w:footnote>
  <w:footnote w:type="continuationSeparator" w:id="0">
    <w:p w:rsidR="008C220D" w:rsidRDefault="008C220D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"/>
  </w:num>
  <w:num w:numId="5">
    <w:abstractNumId w:val="14"/>
  </w:num>
  <w:num w:numId="6">
    <w:abstractNumId w:val="13"/>
  </w:num>
  <w:num w:numId="7">
    <w:abstractNumId w:val="12"/>
  </w:num>
  <w:num w:numId="8">
    <w:abstractNumId w:val="2"/>
  </w:num>
  <w:num w:numId="9">
    <w:abstractNumId w:val="0"/>
  </w:num>
  <w:num w:numId="10">
    <w:abstractNumId w:val="20"/>
  </w:num>
  <w:num w:numId="11">
    <w:abstractNumId w:val="22"/>
  </w:num>
  <w:num w:numId="12">
    <w:abstractNumId w:val="9"/>
  </w:num>
  <w:num w:numId="13">
    <w:abstractNumId w:val="17"/>
  </w:num>
  <w:num w:numId="14">
    <w:abstractNumId w:val="3"/>
  </w:num>
  <w:num w:numId="15">
    <w:abstractNumId w:val="10"/>
  </w:num>
  <w:num w:numId="16">
    <w:abstractNumId w:val="5"/>
  </w:num>
  <w:num w:numId="17">
    <w:abstractNumId w:val="19"/>
  </w:num>
  <w:num w:numId="18">
    <w:abstractNumId w:val="7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A3280"/>
    <w:rsid w:val="000C7A24"/>
    <w:rsid w:val="000E19EA"/>
    <w:rsid w:val="0012678C"/>
    <w:rsid w:val="00137641"/>
    <w:rsid w:val="00147E12"/>
    <w:rsid w:val="00151643"/>
    <w:rsid w:val="00173593"/>
    <w:rsid w:val="00183999"/>
    <w:rsid w:val="001864DD"/>
    <w:rsid w:val="001937AA"/>
    <w:rsid w:val="001B4764"/>
    <w:rsid w:val="001E4972"/>
    <w:rsid w:val="002016E1"/>
    <w:rsid w:val="00227506"/>
    <w:rsid w:val="0025482F"/>
    <w:rsid w:val="002D6171"/>
    <w:rsid w:val="002F4562"/>
    <w:rsid w:val="0031104F"/>
    <w:rsid w:val="003336A1"/>
    <w:rsid w:val="003552CB"/>
    <w:rsid w:val="003910C0"/>
    <w:rsid w:val="00393A11"/>
    <w:rsid w:val="003E2696"/>
    <w:rsid w:val="003E64D2"/>
    <w:rsid w:val="0040152B"/>
    <w:rsid w:val="00401EFB"/>
    <w:rsid w:val="00426A9F"/>
    <w:rsid w:val="00456651"/>
    <w:rsid w:val="004645F7"/>
    <w:rsid w:val="004843E8"/>
    <w:rsid w:val="004D57EC"/>
    <w:rsid w:val="004F098B"/>
    <w:rsid w:val="00535433"/>
    <w:rsid w:val="005464A2"/>
    <w:rsid w:val="00552D38"/>
    <w:rsid w:val="00572590"/>
    <w:rsid w:val="0058065A"/>
    <w:rsid w:val="00595358"/>
    <w:rsid w:val="005B05F3"/>
    <w:rsid w:val="005B6014"/>
    <w:rsid w:val="00667C0D"/>
    <w:rsid w:val="006C3DD9"/>
    <w:rsid w:val="006D3E3C"/>
    <w:rsid w:val="006E2948"/>
    <w:rsid w:val="00703A25"/>
    <w:rsid w:val="007040D8"/>
    <w:rsid w:val="00712E32"/>
    <w:rsid w:val="00733B90"/>
    <w:rsid w:val="00776FA2"/>
    <w:rsid w:val="007B6FB2"/>
    <w:rsid w:val="007D4AB3"/>
    <w:rsid w:val="007D7A3A"/>
    <w:rsid w:val="00830485"/>
    <w:rsid w:val="00847E55"/>
    <w:rsid w:val="00854DE1"/>
    <w:rsid w:val="008C220D"/>
    <w:rsid w:val="008E3E48"/>
    <w:rsid w:val="009009C5"/>
    <w:rsid w:val="00904486"/>
    <w:rsid w:val="00904EC9"/>
    <w:rsid w:val="009924EE"/>
    <w:rsid w:val="009961E8"/>
    <w:rsid w:val="009B5F0E"/>
    <w:rsid w:val="009D18AA"/>
    <w:rsid w:val="009E4995"/>
    <w:rsid w:val="009F4834"/>
    <w:rsid w:val="00A05D98"/>
    <w:rsid w:val="00A26843"/>
    <w:rsid w:val="00A425EC"/>
    <w:rsid w:val="00A468BB"/>
    <w:rsid w:val="00A5076D"/>
    <w:rsid w:val="00A50880"/>
    <w:rsid w:val="00A64612"/>
    <w:rsid w:val="00A91439"/>
    <w:rsid w:val="00A95B2F"/>
    <w:rsid w:val="00AA1972"/>
    <w:rsid w:val="00AC7A30"/>
    <w:rsid w:val="00B27649"/>
    <w:rsid w:val="00B3717C"/>
    <w:rsid w:val="00B417AD"/>
    <w:rsid w:val="00B513FC"/>
    <w:rsid w:val="00BD07FB"/>
    <w:rsid w:val="00BD32E3"/>
    <w:rsid w:val="00BE4879"/>
    <w:rsid w:val="00BF2B67"/>
    <w:rsid w:val="00C12A47"/>
    <w:rsid w:val="00C241FB"/>
    <w:rsid w:val="00C44EC6"/>
    <w:rsid w:val="00C73277"/>
    <w:rsid w:val="00C73CA6"/>
    <w:rsid w:val="00CB7F81"/>
    <w:rsid w:val="00CC4388"/>
    <w:rsid w:val="00CE249B"/>
    <w:rsid w:val="00CE3331"/>
    <w:rsid w:val="00D40628"/>
    <w:rsid w:val="00D57120"/>
    <w:rsid w:val="00DA1D69"/>
    <w:rsid w:val="00DA779E"/>
    <w:rsid w:val="00DD6AF9"/>
    <w:rsid w:val="00E311C7"/>
    <w:rsid w:val="00E37FDA"/>
    <w:rsid w:val="00E87652"/>
    <w:rsid w:val="00EF0CAA"/>
    <w:rsid w:val="00F1020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68</cp:revision>
  <cp:lastPrinted>2016-04-13T10:31:00Z</cp:lastPrinted>
  <dcterms:created xsi:type="dcterms:W3CDTF">2015-02-02T07:08:00Z</dcterms:created>
  <dcterms:modified xsi:type="dcterms:W3CDTF">2016-04-13T10:31:00Z</dcterms:modified>
</cp:coreProperties>
</file>