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730" w:rsidRPr="006F6C4E" w:rsidRDefault="00A43730" w:rsidP="00A43730">
      <w:pPr>
        <w:jc w:val="both"/>
        <w:rPr>
          <w:color w:val="FF0000"/>
        </w:rPr>
      </w:pPr>
    </w:p>
    <w:p w:rsidR="00A43730" w:rsidRDefault="009C593D" w:rsidP="00A43730">
      <w:pPr>
        <w:rPr>
          <w:b/>
          <w:sz w:val="28"/>
          <w:szCs w:val="28"/>
          <w:u w:val="single"/>
        </w:rPr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5pt;margin-top:-38.9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73296308" r:id="rId7"/>
        </w:pict>
      </w:r>
    </w:p>
    <w:p w:rsidR="00A43730" w:rsidRDefault="00A43730" w:rsidP="00A43730">
      <w:pPr>
        <w:rPr>
          <w:b/>
          <w:sz w:val="28"/>
          <w:szCs w:val="28"/>
          <w:u w:val="single"/>
        </w:rPr>
      </w:pPr>
    </w:p>
    <w:p w:rsidR="00A43730" w:rsidRPr="002511D7" w:rsidRDefault="00A43730" w:rsidP="00A43730">
      <w:pPr>
        <w:jc w:val="center"/>
        <w:rPr>
          <w:b/>
          <w:sz w:val="28"/>
          <w:szCs w:val="28"/>
          <w:u w:val="single"/>
        </w:rPr>
      </w:pPr>
      <w:r w:rsidRPr="002511D7">
        <w:rPr>
          <w:b/>
          <w:sz w:val="28"/>
          <w:szCs w:val="28"/>
          <w:u w:val="single"/>
        </w:rPr>
        <w:t>MESTSKÉ ZASTUPITEĽSTVO STARÁ ĽUBOVŇA</w:t>
      </w:r>
    </w:p>
    <w:p w:rsidR="00A43730" w:rsidRDefault="00A43730" w:rsidP="00A43730">
      <w:pPr>
        <w:rPr>
          <w:b/>
          <w:sz w:val="28"/>
          <w:szCs w:val="28"/>
        </w:rPr>
      </w:pPr>
    </w:p>
    <w:p w:rsidR="00A43730" w:rsidRDefault="00A43730" w:rsidP="00A43730">
      <w:pPr>
        <w:jc w:val="center"/>
        <w:rPr>
          <w:b/>
          <w:sz w:val="28"/>
          <w:szCs w:val="28"/>
        </w:rPr>
      </w:pPr>
    </w:p>
    <w:p w:rsidR="00A43730" w:rsidRDefault="00A43730" w:rsidP="00A43730">
      <w:pPr>
        <w:jc w:val="center"/>
        <w:rPr>
          <w:b/>
          <w:sz w:val="28"/>
          <w:szCs w:val="28"/>
        </w:rPr>
      </w:pPr>
    </w:p>
    <w:p w:rsidR="00A43730" w:rsidRDefault="00A43730" w:rsidP="00A4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VYHODNOTENIE VYSTÚPENIA OBČANA</w:t>
      </w:r>
    </w:p>
    <w:p w:rsidR="00A43730" w:rsidRDefault="00A43730" w:rsidP="00A43730">
      <w:pPr>
        <w:jc w:val="center"/>
        <w:rPr>
          <w:b/>
          <w:sz w:val="28"/>
          <w:szCs w:val="28"/>
        </w:rPr>
      </w:pPr>
    </w:p>
    <w:p w:rsidR="00A43730" w:rsidRDefault="00A43730" w:rsidP="00A43730">
      <w:pPr>
        <w:rPr>
          <w:b/>
        </w:rPr>
      </w:pPr>
    </w:p>
    <w:p w:rsidR="00A43730" w:rsidRPr="00D6299D" w:rsidRDefault="00A43730" w:rsidP="00A43730">
      <w:pPr>
        <w:jc w:val="both"/>
      </w:pPr>
      <w:r>
        <w:rPr>
          <w:b/>
        </w:rPr>
        <w:t>Vystúpenie občana:</w:t>
      </w:r>
      <w:r>
        <w:rPr>
          <w:b/>
        </w:rPr>
        <w:tab/>
      </w:r>
      <w:r w:rsidR="009C593D">
        <w:rPr>
          <w:b/>
        </w:rPr>
        <w:tab/>
      </w:r>
      <w:r w:rsidRPr="00D6299D">
        <w:t xml:space="preserve">František </w:t>
      </w:r>
      <w:proofErr w:type="spellStart"/>
      <w:r w:rsidRPr="00D6299D">
        <w:t>Krämer</w:t>
      </w:r>
      <w:proofErr w:type="spellEnd"/>
    </w:p>
    <w:p w:rsidR="00A43730" w:rsidRDefault="00A43730" w:rsidP="00A4373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p w:rsidR="00A43730" w:rsidRDefault="00A43730" w:rsidP="00A43730">
      <w:pPr>
        <w:rPr>
          <w:b/>
          <w:sz w:val="20"/>
          <w:szCs w:val="20"/>
        </w:rPr>
      </w:pPr>
    </w:p>
    <w:p w:rsidR="00A43730" w:rsidRDefault="00A43730" w:rsidP="00A43730">
      <w:pPr>
        <w:rPr>
          <w:b/>
          <w:sz w:val="20"/>
          <w:szCs w:val="20"/>
        </w:rPr>
      </w:pPr>
    </w:p>
    <w:p w:rsidR="00A43730" w:rsidRPr="004179B0" w:rsidRDefault="00A43730" w:rsidP="00A43730">
      <w:pPr>
        <w:jc w:val="both"/>
      </w:pPr>
      <w:r>
        <w:rPr>
          <w:b/>
        </w:rPr>
        <w:t xml:space="preserve">Na rokovaní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: </w:t>
      </w:r>
      <w:r w:rsidR="009C593D">
        <w:rPr>
          <w:b/>
        </w:rPr>
        <w:tab/>
      </w:r>
      <w:r w:rsidR="009C593D">
        <w:rPr>
          <w:b/>
        </w:rPr>
        <w:tab/>
      </w:r>
      <w:r w:rsidRPr="004179B0">
        <w:t>09.11.2017</w:t>
      </w:r>
    </w:p>
    <w:p w:rsidR="00A43730" w:rsidRDefault="00A43730" w:rsidP="00A43730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43730" w:rsidRDefault="00A43730" w:rsidP="00A43730">
      <w:pPr>
        <w:pStyle w:val="Odsekzoznamu1"/>
        <w:spacing w:after="0" w:line="240" w:lineRule="auto"/>
        <w:ind w:left="360"/>
        <w:rPr>
          <w:rFonts w:ascii="Times New Roman" w:eastAsia="Lucida Sans Unicode" w:hAnsi="Times New Roman"/>
          <w:b/>
          <w:color w:val="000000"/>
          <w:sz w:val="24"/>
          <w:szCs w:val="24"/>
        </w:rPr>
      </w:pPr>
    </w:p>
    <w:p w:rsidR="00A43730" w:rsidRDefault="00A43730" w:rsidP="00A43730">
      <w:pPr>
        <w:pStyle w:val="Odsekzoznamu1"/>
        <w:spacing w:after="0" w:line="240" w:lineRule="auto"/>
        <w:ind w:left="360"/>
        <w:rPr>
          <w:rFonts w:ascii="Times New Roman" w:eastAsia="Lucida Sans Unicode" w:hAnsi="Times New Roman"/>
          <w:b/>
          <w:color w:val="000000"/>
          <w:sz w:val="24"/>
          <w:szCs w:val="24"/>
        </w:rPr>
      </w:pPr>
    </w:p>
    <w:p w:rsidR="00A43730" w:rsidRDefault="00A43730" w:rsidP="00A43730">
      <w:pPr>
        <w:pStyle w:val="Odsekzoznamu1"/>
        <w:spacing w:after="0" w:line="240" w:lineRule="auto"/>
        <w:ind w:left="360"/>
        <w:jc w:val="both"/>
        <w:rPr>
          <w:rFonts w:ascii="Times New Roman" w:eastAsia="Lucida Sans Unicode" w:hAnsi="Times New Roman"/>
          <w:b/>
          <w:color w:val="000000"/>
          <w:sz w:val="24"/>
          <w:szCs w:val="24"/>
        </w:rPr>
      </w:pPr>
    </w:p>
    <w:p w:rsidR="00A43730" w:rsidRDefault="00A43730" w:rsidP="00A43730">
      <w:pPr>
        <w:pStyle w:val="Odsekzoznamu1"/>
        <w:spacing w:after="0" w:line="240" w:lineRule="auto"/>
        <w:ind w:left="0" w:hanging="360"/>
        <w:jc w:val="both"/>
        <w:rPr>
          <w:b/>
        </w:rPr>
      </w:pPr>
      <w:r>
        <w:rPr>
          <w:rFonts w:ascii="Times New Roman" w:eastAsia="Lucida Sans Unicode" w:hAnsi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Predmet vystúpenia:</w:t>
      </w:r>
      <w:r>
        <w:rPr>
          <w:b/>
        </w:rPr>
        <w:t xml:space="preserve"> </w:t>
      </w:r>
    </w:p>
    <w:p w:rsidR="009C593D" w:rsidRDefault="009C593D" w:rsidP="00A43730">
      <w:pPr>
        <w:pStyle w:val="Odsekzoznamu1"/>
        <w:spacing w:after="0" w:line="240" w:lineRule="auto"/>
        <w:ind w:left="0" w:hanging="360"/>
        <w:jc w:val="both"/>
        <w:rPr>
          <w:b/>
        </w:rPr>
      </w:pPr>
    </w:p>
    <w:p w:rsidR="00A43730" w:rsidRPr="00193E03" w:rsidRDefault="00A43730" w:rsidP="00A43730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Činnosť </w:t>
      </w:r>
      <w:proofErr w:type="spellStart"/>
      <w:r>
        <w:rPr>
          <w:rFonts w:ascii="Times New Roman" w:hAnsi="Times New Roman"/>
          <w:sz w:val="24"/>
          <w:szCs w:val="24"/>
        </w:rPr>
        <w:t>MsP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193E03">
        <w:rPr>
          <w:rFonts w:ascii="Times New Roman" w:hAnsi="Times New Roman"/>
          <w:sz w:val="24"/>
          <w:szCs w:val="24"/>
        </w:rPr>
        <w:t xml:space="preserve">používanie služobného vozidla </w:t>
      </w:r>
      <w:r>
        <w:rPr>
          <w:rFonts w:ascii="Times New Roman" w:hAnsi="Times New Roman"/>
          <w:sz w:val="24"/>
          <w:szCs w:val="24"/>
        </w:rPr>
        <w:t xml:space="preserve">náčelníkom oblečeným v civile, cyklisti na pešej zóne, potrebné sú nočné služby </w:t>
      </w:r>
      <w:proofErr w:type="spellStart"/>
      <w:r>
        <w:rPr>
          <w:rFonts w:ascii="Times New Roman" w:hAnsi="Times New Roman"/>
          <w:sz w:val="24"/>
          <w:szCs w:val="24"/>
        </w:rPr>
        <w:t>MsP</w:t>
      </w:r>
      <w:proofErr w:type="spellEnd"/>
      <w:r>
        <w:rPr>
          <w:rFonts w:ascii="Times New Roman" w:hAnsi="Times New Roman"/>
          <w:sz w:val="24"/>
          <w:szCs w:val="24"/>
        </w:rPr>
        <w:t>, kaviareň pri pošte nedodržuje prevádzkový čas a jej návštevníci potom rušia nočný pokoj)</w:t>
      </w: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  <w:rPr>
          <w:b/>
        </w:rPr>
      </w:pPr>
      <w:r>
        <w:rPr>
          <w:b/>
        </w:rPr>
        <w:t>Vyhodnotenie - odpoveď:</w:t>
      </w:r>
    </w:p>
    <w:p w:rsidR="009C593D" w:rsidRDefault="009C593D" w:rsidP="00A43730">
      <w:pPr>
        <w:jc w:val="both"/>
        <w:rPr>
          <w:b/>
        </w:rPr>
      </w:pPr>
    </w:p>
    <w:p w:rsidR="00A43730" w:rsidRDefault="00A43730" w:rsidP="00A43730">
      <w:pPr>
        <w:numPr>
          <w:ilvl w:val="0"/>
          <w:numId w:val="1"/>
        </w:numPr>
        <w:jc w:val="both"/>
      </w:pPr>
      <w:r>
        <w:rPr>
          <w:b/>
        </w:rPr>
        <w:t>s</w:t>
      </w:r>
      <w:r w:rsidRPr="001618FE">
        <w:t>lužobné motorové vozidlo mestskej polície Stará Ľubovňa</w:t>
      </w:r>
      <w:r>
        <w:t xml:space="preserve"> môžu počas služieb  používať príslušníci  </w:t>
      </w:r>
      <w:proofErr w:type="spellStart"/>
      <w:r>
        <w:t>MsP</w:t>
      </w:r>
      <w:proofErr w:type="spellEnd"/>
      <w:r>
        <w:t xml:space="preserve"> aj v civilnom oblečení, </w:t>
      </w:r>
    </w:p>
    <w:p w:rsidR="00A43730" w:rsidRDefault="00A43730" w:rsidP="00A43730">
      <w:pPr>
        <w:numPr>
          <w:ilvl w:val="0"/>
          <w:numId w:val="1"/>
        </w:numPr>
        <w:jc w:val="both"/>
      </w:pPr>
      <w:r>
        <w:t xml:space="preserve">budeme vykonávať častejšie obhliadky na pešej zóne, kde sa budeme snažiť riešiť priestupky cyklistov k spokojnosti občanov, </w:t>
      </w:r>
    </w:p>
    <w:p w:rsidR="00A43730" w:rsidRPr="001618FE" w:rsidRDefault="00A43730" w:rsidP="00A43730">
      <w:pPr>
        <w:numPr>
          <w:ilvl w:val="0"/>
          <w:numId w:val="1"/>
        </w:numPr>
        <w:jc w:val="both"/>
      </w:pPr>
      <w:r>
        <w:t xml:space="preserve">príslušníci </w:t>
      </w:r>
      <w:proofErr w:type="spellStart"/>
      <w:r>
        <w:t>MsP</w:t>
      </w:r>
      <w:proofErr w:type="spellEnd"/>
      <w:r>
        <w:t xml:space="preserve"> počas nočných služieb budú kontrolovať dodržiavanie VZN č. 22 o prevádzkovaní obchodu a služieb a o predajnom a prevádzkovom čase na území mesta Stará Ľubovňa v uvedenej prevádzke a pri zistení jeho porušenia budú postupovať podľa platnej legislatívy. </w:t>
      </w: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</w:pPr>
      <w:r>
        <w:t>Stará Ľubovňa 24.11.2017</w:t>
      </w:r>
    </w:p>
    <w:p w:rsidR="00A43730" w:rsidRDefault="00A43730" w:rsidP="00A43730">
      <w:pPr>
        <w:jc w:val="both"/>
      </w:pPr>
    </w:p>
    <w:p w:rsidR="00A43730" w:rsidRDefault="00A43730" w:rsidP="00A43730">
      <w:pPr>
        <w:jc w:val="both"/>
      </w:pPr>
    </w:p>
    <w:p w:rsidR="00A43730" w:rsidRDefault="00A43730" w:rsidP="00A43730">
      <w:pPr>
        <w:jc w:val="both"/>
      </w:pPr>
    </w:p>
    <w:p w:rsidR="00A43730" w:rsidRDefault="00A43730" w:rsidP="00A43730">
      <w:pPr>
        <w:jc w:val="both"/>
      </w:pPr>
    </w:p>
    <w:p w:rsidR="009C593D" w:rsidRDefault="00A43730" w:rsidP="00A43730">
      <w:pPr>
        <w:jc w:val="both"/>
      </w:pPr>
      <w:r>
        <w:rPr>
          <w:b/>
        </w:rPr>
        <w:t>Z</w:t>
      </w:r>
      <w:r w:rsidRPr="00DD7902">
        <w:rPr>
          <w:b/>
        </w:rPr>
        <w:t>odpovedný:</w:t>
      </w:r>
      <w:r>
        <w:tab/>
        <w:t xml:space="preserve">Oskár </w:t>
      </w:r>
      <w:proofErr w:type="spellStart"/>
      <w:r>
        <w:t>Ščigulinský</w:t>
      </w:r>
      <w:proofErr w:type="spellEnd"/>
      <w:r>
        <w:t xml:space="preserve">, </w:t>
      </w:r>
      <w:r w:rsidR="009C593D">
        <w:t>v. r.</w:t>
      </w:r>
    </w:p>
    <w:p w:rsidR="00A43730" w:rsidRPr="008652AA" w:rsidRDefault="00A43730" w:rsidP="009C593D">
      <w:pPr>
        <w:ind w:left="708" w:firstLine="708"/>
        <w:jc w:val="both"/>
      </w:pPr>
      <w:r>
        <w:t xml:space="preserve">náčelník </w:t>
      </w:r>
      <w:proofErr w:type="spellStart"/>
      <w:r>
        <w:t>MsP</w:t>
      </w:r>
      <w:proofErr w:type="spellEnd"/>
      <w:r>
        <w:t xml:space="preserve"> Stará Ľubovňa</w:t>
      </w:r>
    </w:p>
    <w:p w:rsidR="00A43730" w:rsidRDefault="00A43730" w:rsidP="00A43730">
      <w:pPr>
        <w:jc w:val="both"/>
        <w:rPr>
          <w:color w:val="FF0000"/>
        </w:rPr>
      </w:pPr>
    </w:p>
    <w:p w:rsidR="00A43730" w:rsidRDefault="00A43730" w:rsidP="00A43730">
      <w:pPr>
        <w:rPr>
          <w:b/>
          <w:sz w:val="28"/>
          <w:szCs w:val="28"/>
          <w:u w:val="single"/>
        </w:rPr>
      </w:pPr>
    </w:p>
    <w:p w:rsidR="00A43730" w:rsidRDefault="009C593D" w:rsidP="00A43730">
      <w:pPr>
        <w:rPr>
          <w:b/>
          <w:sz w:val="28"/>
          <w:szCs w:val="28"/>
          <w:u w:val="single"/>
        </w:rPr>
      </w:pPr>
      <w:r>
        <w:rPr>
          <w:noProof/>
          <w:lang w:eastAsia="sk-SK"/>
        </w:rPr>
        <w:pict>
          <v:shape id="_x0000_s1027" type="#_x0000_t75" style="position:absolute;margin-left:199.5pt;margin-top:-38.9pt;width:51.4pt;height:67.7pt;z-index:251660288;visibility:visible;mso-wrap-edited:f" fillcolor="window">
            <v:imagedata r:id="rId6" o:title="" blacklevel="3932f"/>
          </v:shape>
          <o:OLEObject Type="Embed" ProgID="Word.Picture.8" ShapeID="_x0000_s1027" DrawAspect="Content" ObjectID="_1573296309" r:id="rId8"/>
        </w:pict>
      </w:r>
    </w:p>
    <w:p w:rsidR="00A43730" w:rsidRDefault="00A43730" w:rsidP="00A43730">
      <w:pPr>
        <w:rPr>
          <w:b/>
          <w:sz w:val="28"/>
          <w:szCs w:val="28"/>
          <w:u w:val="single"/>
        </w:rPr>
      </w:pPr>
    </w:p>
    <w:p w:rsidR="00A43730" w:rsidRPr="002511D7" w:rsidRDefault="00A43730" w:rsidP="00A43730">
      <w:pPr>
        <w:jc w:val="center"/>
        <w:rPr>
          <w:b/>
          <w:sz w:val="28"/>
          <w:szCs w:val="28"/>
          <w:u w:val="single"/>
        </w:rPr>
      </w:pPr>
      <w:r w:rsidRPr="002511D7">
        <w:rPr>
          <w:b/>
          <w:sz w:val="28"/>
          <w:szCs w:val="28"/>
          <w:u w:val="single"/>
        </w:rPr>
        <w:t>MESTSKÉ ZASTUPITEĽSTVO STARÁ ĽUBOVŇA</w:t>
      </w:r>
    </w:p>
    <w:p w:rsidR="00A43730" w:rsidRDefault="00A43730" w:rsidP="00A43730">
      <w:pPr>
        <w:rPr>
          <w:b/>
          <w:sz w:val="28"/>
          <w:szCs w:val="28"/>
        </w:rPr>
      </w:pPr>
    </w:p>
    <w:p w:rsidR="00A43730" w:rsidRDefault="00A43730" w:rsidP="00A43730">
      <w:pPr>
        <w:jc w:val="center"/>
        <w:rPr>
          <w:b/>
          <w:sz w:val="28"/>
          <w:szCs w:val="28"/>
        </w:rPr>
      </w:pPr>
    </w:p>
    <w:p w:rsidR="00A43730" w:rsidRDefault="00A43730" w:rsidP="00A43730">
      <w:pPr>
        <w:jc w:val="center"/>
        <w:rPr>
          <w:b/>
          <w:sz w:val="28"/>
          <w:szCs w:val="28"/>
        </w:rPr>
      </w:pPr>
    </w:p>
    <w:p w:rsidR="00A43730" w:rsidRDefault="00A43730" w:rsidP="00A4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VYHODNOTENIE VYSTÚPENIA OBČANA</w:t>
      </w:r>
    </w:p>
    <w:p w:rsidR="00A43730" w:rsidRDefault="00A43730" w:rsidP="00A43730">
      <w:pPr>
        <w:jc w:val="center"/>
        <w:rPr>
          <w:b/>
          <w:sz w:val="28"/>
          <w:szCs w:val="28"/>
        </w:rPr>
      </w:pPr>
    </w:p>
    <w:p w:rsidR="00A43730" w:rsidRDefault="00A43730" w:rsidP="00A43730">
      <w:pPr>
        <w:rPr>
          <w:b/>
        </w:rPr>
      </w:pPr>
    </w:p>
    <w:p w:rsidR="00A43730" w:rsidRDefault="00A43730" w:rsidP="00A43730">
      <w:pPr>
        <w:rPr>
          <w:b/>
        </w:rPr>
      </w:pPr>
    </w:p>
    <w:p w:rsidR="00A43730" w:rsidRPr="004179B0" w:rsidRDefault="00A43730" w:rsidP="00A43730">
      <w:pPr>
        <w:jc w:val="both"/>
      </w:pPr>
      <w:r>
        <w:rPr>
          <w:b/>
        </w:rPr>
        <w:t>Vystúpenie občana:</w:t>
      </w:r>
      <w:r>
        <w:rPr>
          <w:b/>
        </w:rPr>
        <w:tab/>
      </w:r>
      <w:r w:rsidR="009C593D">
        <w:rPr>
          <w:b/>
        </w:rPr>
        <w:tab/>
      </w:r>
      <w:r w:rsidRPr="004179B0">
        <w:t xml:space="preserve">Magdaléna </w:t>
      </w:r>
      <w:proofErr w:type="spellStart"/>
      <w:r w:rsidRPr="004179B0">
        <w:t>Špesová</w:t>
      </w:r>
      <w:proofErr w:type="spellEnd"/>
    </w:p>
    <w:p w:rsidR="00A43730" w:rsidRDefault="00A43730" w:rsidP="00A4373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p w:rsidR="00A43730" w:rsidRDefault="00A43730" w:rsidP="00A43730">
      <w:pPr>
        <w:rPr>
          <w:b/>
          <w:sz w:val="20"/>
          <w:szCs w:val="20"/>
        </w:rPr>
      </w:pPr>
    </w:p>
    <w:p w:rsidR="00A43730" w:rsidRDefault="00A43730" w:rsidP="00A43730">
      <w:pPr>
        <w:rPr>
          <w:b/>
          <w:sz w:val="20"/>
          <w:szCs w:val="20"/>
        </w:rPr>
      </w:pPr>
    </w:p>
    <w:p w:rsidR="00A43730" w:rsidRDefault="00A43730" w:rsidP="00A43730">
      <w:pPr>
        <w:rPr>
          <w:b/>
          <w:sz w:val="20"/>
          <w:szCs w:val="20"/>
        </w:rPr>
      </w:pPr>
    </w:p>
    <w:p w:rsidR="00A43730" w:rsidRDefault="00A43730" w:rsidP="00A43730">
      <w:pPr>
        <w:jc w:val="both"/>
        <w:rPr>
          <w:b/>
        </w:rPr>
      </w:pPr>
      <w:r>
        <w:rPr>
          <w:b/>
        </w:rPr>
        <w:t xml:space="preserve">Na rokovaní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: </w:t>
      </w:r>
      <w:r w:rsidR="009C593D">
        <w:rPr>
          <w:b/>
        </w:rPr>
        <w:tab/>
      </w:r>
      <w:r w:rsidR="009C593D">
        <w:rPr>
          <w:b/>
        </w:rPr>
        <w:tab/>
      </w:r>
      <w:r>
        <w:t>09</w:t>
      </w:r>
      <w:r w:rsidRPr="00D6299D">
        <w:t>.</w:t>
      </w:r>
      <w:r>
        <w:t>11</w:t>
      </w:r>
      <w:r w:rsidRPr="00D6299D">
        <w:t>.201</w:t>
      </w:r>
      <w:r>
        <w:t>7</w:t>
      </w:r>
    </w:p>
    <w:p w:rsidR="00A43730" w:rsidRDefault="00A43730" w:rsidP="00A43730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43730" w:rsidRDefault="00A43730" w:rsidP="00A43730">
      <w:pPr>
        <w:pStyle w:val="Odsekzoznamu1"/>
        <w:spacing w:after="0" w:line="240" w:lineRule="auto"/>
        <w:ind w:left="360"/>
        <w:rPr>
          <w:rFonts w:ascii="Times New Roman" w:eastAsia="Lucida Sans Unicode" w:hAnsi="Times New Roman"/>
          <w:b/>
          <w:color w:val="000000"/>
          <w:sz w:val="24"/>
          <w:szCs w:val="24"/>
        </w:rPr>
      </w:pPr>
    </w:p>
    <w:p w:rsidR="00A43730" w:rsidRDefault="00A43730" w:rsidP="00A43730">
      <w:pPr>
        <w:pStyle w:val="Odsekzoznamu1"/>
        <w:spacing w:after="0" w:line="240" w:lineRule="auto"/>
        <w:ind w:left="360"/>
        <w:rPr>
          <w:rFonts w:ascii="Times New Roman" w:eastAsia="Lucida Sans Unicode" w:hAnsi="Times New Roman"/>
          <w:b/>
          <w:color w:val="000000"/>
          <w:sz w:val="24"/>
          <w:szCs w:val="24"/>
        </w:rPr>
      </w:pPr>
    </w:p>
    <w:p w:rsidR="00A43730" w:rsidRDefault="00A43730" w:rsidP="00A43730">
      <w:pPr>
        <w:pStyle w:val="Odsekzoznamu1"/>
        <w:spacing w:after="0" w:line="240" w:lineRule="auto"/>
        <w:ind w:left="360"/>
        <w:rPr>
          <w:rFonts w:ascii="Times New Roman" w:eastAsia="Lucida Sans Unicode" w:hAnsi="Times New Roman"/>
          <w:b/>
          <w:color w:val="000000"/>
          <w:sz w:val="24"/>
          <w:szCs w:val="24"/>
        </w:rPr>
      </w:pPr>
    </w:p>
    <w:p w:rsidR="00A43730" w:rsidRDefault="00A43730" w:rsidP="00A43730">
      <w:pPr>
        <w:rPr>
          <w:b/>
        </w:rPr>
      </w:pPr>
      <w:r>
        <w:rPr>
          <w:b/>
        </w:rPr>
        <w:t xml:space="preserve">Predmet vystúpenia: </w:t>
      </w:r>
    </w:p>
    <w:p w:rsidR="009C593D" w:rsidRDefault="009C593D" w:rsidP="00A43730">
      <w:pPr>
        <w:rPr>
          <w:b/>
        </w:rPr>
      </w:pPr>
    </w:p>
    <w:p w:rsidR="00A43730" w:rsidRPr="004179B0" w:rsidRDefault="00A43730" w:rsidP="00A43730">
      <w:r w:rsidRPr="004179B0">
        <w:t>Devastované detské ihrisko v </w:t>
      </w:r>
      <w:proofErr w:type="spellStart"/>
      <w:r w:rsidRPr="004179B0">
        <w:t>Podsadku</w:t>
      </w:r>
      <w:proofErr w:type="spellEnd"/>
      <w:r w:rsidRPr="004179B0">
        <w:t>, kamerový systém nezlepšil situáciu v</w:t>
      </w:r>
      <w:r>
        <w:t> </w:t>
      </w:r>
      <w:proofErr w:type="spellStart"/>
      <w:r w:rsidRPr="004179B0">
        <w:t>Podsadku</w:t>
      </w:r>
      <w:proofErr w:type="spellEnd"/>
      <w:r>
        <w:t>.</w:t>
      </w:r>
    </w:p>
    <w:p w:rsidR="00A43730" w:rsidRPr="004179B0" w:rsidRDefault="00A43730" w:rsidP="00A43730"/>
    <w:p w:rsidR="00A43730" w:rsidRDefault="00A43730" w:rsidP="00A43730">
      <w:pPr>
        <w:rPr>
          <w:b/>
        </w:rPr>
      </w:pP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  <w:rPr>
          <w:b/>
        </w:rPr>
      </w:pPr>
    </w:p>
    <w:p w:rsidR="00A43730" w:rsidRDefault="00A43730" w:rsidP="00A43730">
      <w:pPr>
        <w:jc w:val="both"/>
      </w:pPr>
      <w:r>
        <w:rPr>
          <w:b/>
        </w:rPr>
        <w:t>Vyhodnotenie - odpoveď</w:t>
      </w:r>
      <w:r w:rsidRPr="001618FE">
        <w:t xml:space="preserve">: </w:t>
      </w:r>
    </w:p>
    <w:p w:rsidR="00A43730" w:rsidRDefault="00A43730" w:rsidP="00A43730">
      <w:pPr>
        <w:jc w:val="both"/>
      </w:pPr>
    </w:p>
    <w:p w:rsidR="00A43730" w:rsidRDefault="00A43730" w:rsidP="00A43730">
      <w:pPr>
        <w:ind w:firstLine="708"/>
        <w:jc w:val="both"/>
      </w:pPr>
      <w:r>
        <w:t>Plocha detského ihriska v </w:t>
      </w:r>
      <w:proofErr w:type="spellStart"/>
      <w:r>
        <w:t>Podsadku</w:t>
      </w:r>
      <w:proofErr w:type="spellEnd"/>
      <w:r>
        <w:t xml:space="preserve"> nie je monitorovaná kamerovým systémom. </w:t>
      </w:r>
      <w:proofErr w:type="spellStart"/>
      <w:r>
        <w:t>MsP</w:t>
      </w:r>
      <w:proofErr w:type="spellEnd"/>
      <w:r>
        <w:t xml:space="preserve"> nie je schopná uvedené ihrisko ustrážiť, pokiaľ nebude uzamkýnateľné. </w:t>
      </w:r>
    </w:p>
    <w:p w:rsidR="00A43730" w:rsidRDefault="00A43730" w:rsidP="00A43730">
      <w:pPr>
        <w:ind w:firstLine="708"/>
        <w:jc w:val="both"/>
      </w:pPr>
      <w:r>
        <w:t>Kamerový systém v </w:t>
      </w:r>
      <w:proofErr w:type="spellStart"/>
      <w:r>
        <w:t>Podsadku</w:t>
      </w:r>
      <w:proofErr w:type="spellEnd"/>
      <w:r>
        <w:t xml:space="preserve"> vyriešil niekoľko priestupkov a taktiež pôsobí aj preventívne. </w:t>
      </w:r>
      <w:r>
        <w:tab/>
      </w:r>
    </w:p>
    <w:p w:rsidR="00A43730" w:rsidRDefault="00A43730" w:rsidP="00A43730">
      <w:pPr>
        <w:ind w:firstLine="708"/>
        <w:jc w:val="both"/>
      </w:pPr>
      <w:r>
        <w:t>Od decembra 2017 bude obnovená miestna občianska poriadková služba, ktorou by sa mala situácia v </w:t>
      </w:r>
      <w:proofErr w:type="spellStart"/>
      <w:r>
        <w:t>Podsadku</w:t>
      </w:r>
      <w:proofErr w:type="spellEnd"/>
      <w:r>
        <w:t xml:space="preserve"> ohľadom verejného poriadku výrazne zlepšiť. </w:t>
      </w:r>
    </w:p>
    <w:p w:rsidR="00A43730" w:rsidRPr="001618FE" w:rsidRDefault="00A43730" w:rsidP="00A43730">
      <w:pPr>
        <w:ind w:left="360"/>
        <w:jc w:val="both"/>
      </w:pPr>
    </w:p>
    <w:p w:rsidR="00A43730" w:rsidRDefault="00A43730" w:rsidP="00A43730">
      <w:pPr>
        <w:jc w:val="both"/>
        <w:rPr>
          <w:b/>
        </w:rPr>
      </w:pPr>
      <w:bookmarkStart w:id="0" w:name="_GoBack"/>
      <w:bookmarkEnd w:id="0"/>
    </w:p>
    <w:p w:rsidR="00A43730" w:rsidRDefault="00A43730" w:rsidP="00A43730">
      <w:pPr>
        <w:jc w:val="both"/>
      </w:pPr>
      <w:r>
        <w:t>Stará Ľubovňa 24.11.2017</w:t>
      </w:r>
    </w:p>
    <w:p w:rsidR="00A43730" w:rsidRDefault="00A43730" w:rsidP="00A43730">
      <w:pPr>
        <w:jc w:val="both"/>
      </w:pPr>
    </w:p>
    <w:p w:rsidR="00A43730" w:rsidRDefault="00A43730" w:rsidP="00A43730">
      <w:pPr>
        <w:jc w:val="both"/>
      </w:pPr>
    </w:p>
    <w:p w:rsidR="00A43730" w:rsidRDefault="00A43730" w:rsidP="00A43730">
      <w:pPr>
        <w:jc w:val="both"/>
      </w:pPr>
    </w:p>
    <w:p w:rsidR="00A43730" w:rsidRDefault="00A43730" w:rsidP="00A43730">
      <w:pPr>
        <w:jc w:val="both"/>
      </w:pPr>
    </w:p>
    <w:p w:rsidR="00A43730" w:rsidRDefault="00A43730" w:rsidP="00A43730">
      <w:pPr>
        <w:jc w:val="both"/>
      </w:pPr>
    </w:p>
    <w:p w:rsidR="009C593D" w:rsidRDefault="00A43730" w:rsidP="00A43730">
      <w:pPr>
        <w:jc w:val="both"/>
      </w:pPr>
      <w:r>
        <w:rPr>
          <w:b/>
        </w:rPr>
        <w:t>Z</w:t>
      </w:r>
      <w:r w:rsidRPr="00DD7902">
        <w:rPr>
          <w:b/>
        </w:rPr>
        <w:t>odpovedný:</w:t>
      </w:r>
      <w:r>
        <w:tab/>
        <w:t xml:space="preserve">Oskár </w:t>
      </w:r>
      <w:proofErr w:type="spellStart"/>
      <w:r>
        <w:t>Ščigulinský</w:t>
      </w:r>
      <w:proofErr w:type="spellEnd"/>
      <w:r>
        <w:t xml:space="preserve">, </w:t>
      </w:r>
      <w:r w:rsidR="009C593D">
        <w:t>v. r.</w:t>
      </w:r>
    </w:p>
    <w:p w:rsidR="00A43730" w:rsidRDefault="00A43730" w:rsidP="009C593D">
      <w:pPr>
        <w:ind w:left="708" w:firstLine="708"/>
        <w:jc w:val="both"/>
      </w:pPr>
      <w:r>
        <w:t xml:space="preserve">náčelník </w:t>
      </w:r>
      <w:proofErr w:type="spellStart"/>
      <w:r>
        <w:t>MsP</w:t>
      </w:r>
      <w:proofErr w:type="spellEnd"/>
      <w:r>
        <w:t xml:space="preserve"> Stará Ľubovňa </w:t>
      </w:r>
    </w:p>
    <w:p w:rsidR="001421A3" w:rsidRDefault="001421A3"/>
    <w:sectPr w:rsidR="0014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54BF2"/>
    <w:multiLevelType w:val="hybridMultilevel"/>
    <w:tmpl w:val="1B9A3B44"/>
    <w:lvl w:ilvl="0" w:tplc="A662AA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20"/>
    <w:rsid w:val="001421A3"/>
    <w:rsid w:val="00221220"/>
    <w:rsid w:val="009C593D"/>
    <w:rsid w:val="00A4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373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A43730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373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A43730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4</cp:revision>
  <cp:lastPrinted>2017-11-27T12:58:00Z</cp:lastPrinted>
  <dcterms:created xsi:type="dcterms:W3CDTF">2017-11-24T08:55:00Z</dcterms:created>
  <dcterms:modified xsi:type="dcterms:W3CDTF">2017-11-27T12:59:00Z</dcterms:modified>
</cp:coreProperties>
</file>